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750F" w14:textId="24FA4648" w:rsidR="00700CE8" w:rsidRDefault="00710E9A" w:rsidP="00700CE8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E76134E" wp14:editId="1944A942">
            <wp:simplePos x="0" y="0"/>
            <wp:positionH relativeFrom="column">
              <wp:posOffset>4354830</wp:posOffset>
            </wp:positionH>
            <wp:positionV relativeFrom="paragraph">
              <wp:posOffset>7620</wp:posOffset>
            </wp:positionV>
            <wp:extent cx="1991995" cy="1303655"/>
            <wp:effectExtent l="0" t="0" r="8255" b="0"/>
            <wp:wrapTight wrapText="bothSides">
              <wp:wrapPolygon edited="0">
                <wp:start x="0" y="0"/>
                <wp:lineTo x="0" y="21148"/>
                <wp:lineTo x="21483" y="21148"/>
                <wp:lineTo x="214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CE8" w:rsidRPr="00700CE8">
        <w:rPr>
          <w:b/>
          <w:bCs/>
          <w:u w:val="single"/>
        </w:rPr>
        <w:t>Communiqué</w:t>
      </w:r>
    </w:p>
    <w:p w14:paraId="0316E958" w14:textId="75CF18E0" w:rsidR="00700CE8" w:rsidRDefault="00700CE8" w:rsidP="00700C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Semaine du Patrimoine</w:t>
      </w:r>
      <w:r w:rsidR="00710E9A" w:rsidRPr="00710E9A">
        <w:t xml:space="preserve"> </w:t>
      </w:r>
    </w:p>
    <w:p w14:paraId="16A0E443" w14:textId="3EEC6EAD" w:rsidR="00700CE8" w:rsidRDefault="00700CE8" w:rsidP="00700C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Projeter le passé vers l’avenir</w:t>
      </w:r>
    </w:p>
    <w:p w14:paraId="0F5EBCB1" w14:textId="40797D9C" w:rsidR="00700CE8" w:rsidRDefault="00700CE8" w:rsidP="00700CE8">
      <w:pPr>
        <w:jc w:val="center"/>
        <w:rPr>
          <w:b/>
          <w:bCs/>
          <w:u w:val="single"/>
        </w:rPr>
      </w:pPr>
    </w:p>
    <w:p w14:paraId="0FD4A311" w14:textId="6B806B09" w:rsidR="00700CE8" w:rsidRDefault="00700CE8" w:rsidP="00700CE8">
      <w:pPr>
        <w:jc w:val="center"/>
        <w:rPr>
          <w:b/>
          <w:bCs/>
          <w:u w:val="single"/>
        </w:rPr>
      </w:pPr>
    </w:p>
    <w:p w14:paraId="38972A63" w14:textId="0ED4063F" w:rsidR="00700CE8" w:rsidRDefault="00700CE8" w:rsidP="00700CE8">
      <w:r>
        <w:t xml:space="preserve">La Société culturelle de Saint-François avec d’autres organismes invite la population le dimanche 9 février de 13h 30 à 16h 30 au sous-sol de l’église de Saint-François de venir rendre un vibrant hommage à nos valeureux pompiers, et faire l’ouverture de la Semaine du Patrimoine. </w:t>
      </w:r>
    </w:p>
    <w:p w14:paraId="611F6FBB" w14:textId="5DEA6D6C" w:rsidR="00700CE8" w:rsidRDefault="00700CE8" w:rsidP="00700CE8">
      <w:r>
        <w:t xml:space="preserve">Le thème de la Semaine du Patrimoine décrit très bien les générations qui ont travaillé à garder nos familles en sécurité depuis déjà 70 ans. Une exposition de photo, d’objets, trophées, médailles et autres seront en montre toute l’après-midi. </w:t>
      </w:r>
    </w:p>
    <w:p w14:paraId="023C7DEB" w14:textId="33E0B34B" w:rsidR="00700CE8" w:rsidRDefault="00700CE8" w:rsidP="00700CE8">
      <w:r>
        <w:t xml:space="preserve">Un historique du début jusqu’à aujourd’hui ainsi que plusieurs faits entourant les 70 ans soit de 1950 à 2020 seront à l’honneur. </w:t>
      </w:r>
    </w:p>
    <w:p w14:paraId="1D2C49F8" w14:textId="4C885CA7" w:rsidR="00710E9A" w:rsidRDefault="00700CE8" w:rsidP="00700CE8">
      <w:r>
        <w:t>Venez en grand nombre, pompier d’aujourd’hui, ancien</w:t>
      </w:r>
      <w:r w:rsidR="00710E9A">
        <w:t xml:space="preserve"> pompiers, les</w:t>
      </w:r>
      <w:r>
        <w:t xml:space="preserve"> membres de chaque famille qui de près ou de loin ont connu quelqu’un qui a fait parti de la Brigade d’Incendie de Saint-François. </w:t>
      </w:r>
    </w:p>
    <w:p w14:paraId="56F9F108" w14:textId="76F9E734" w:rsidR="00700CE8" w:rsidRDefault="00710E9A" w:rsidP="00700CE8">
      <w:r>
        <w:t xml:space="preserve">Votre présence démontrera l’importance et la reconnaissance que nous avons pour eux. </w:t>
      </w:r>
    </w:p>
    <w:p w14:paraId="6C27AFCC" w14:textId="26575DE4" w:rsidR="00710E9A" w:rsidRDefault="00710E9A" w:rsidP="00700CE8">
      <w:r>
        <w:t>Un léger goûter clôturera la journée.  Gratuit pour tous</w:t>
      </w:r>
    </w:p>
    <w:p w14:paraId="00B9CAE6" w14:textId="77777777" w:rsidR="00710E9A" w:rsidRDefault="00710E9A" w:rsidP="00700CE8"/>
    <w:p w14:paraId="47FA3A4F" w14:textId="72A98F93" w:rsidR="00710E9A" w:rsidRDefault="00710E9A" w:rsidP="00710E9A">
      <w:pPr>
        <w:jc w:val="center"/>
      </w:pPr>
      <w:r>
        <w:t>Bienvenue, au plaisir de vous y rencontrer.</w:t>
      </w:r>
    </w:p>
    <w:p w14:paraId="6DF5F92E" w14:textId="10654BFB" w:rsidR="00710E9A" w:rsidRDefault="00710E9A" w:rsidP="00710E9A">
      <w:pPr>
        <w:jc w:val="center"/>
      </w:pPr>
    </w:p>
    <w:p w14:paraId="19208FD0" w14:textId="1139D7D0" w:rsidR="00710E9A" w:rsidRDefault="00710E9A" w:rsidP="00710E9A">
      <w:pPr>
        <w:jc w:val="center"/>
      </w:pPr>
    </w:p>
    <w:p w14:paraId="7318F158" w14:textId="782ED742" w:rsidR="00710E9A" w:rsidRDefault="00710E9A" w:rsidP="00710E9A">
      <w:pPr>
        <w:jc w:val="center"/>
      </w:pPr>
      <w:r>
        <w:t>-30-</w:t>
      </w:r>
    </w:p>
    <w:p w14:paraId="380503D3" w14:textId="33709171" w:rsidR="00710E9A" w:rsidRDefault="00710E9A" w:rsidP="00710E9A">
      <w:pPr>
        <w:jc w:val="center"/>
      </w:pPr>
    </w:p>
    <w:p w14:paraId="00886316" w14:textId="0B4DFDF7" w:rsidR="00710E9A" w:rsidRDefault="00710E9A" w:rsidP="00710E9A">
      <w:pPr>
        <w:jc w:val="center"/>
      </w:pPr>
    </w:p>
    <w:p w14:paraId="4A149E55" w14:textId="140B11AA" w:rsidR="00710E9A" w:rsidRDefault="00710E9A" w:rsidP="00710E9A">
      <w:pPr>
        <w:jc w:val="center"/>
      </w:pPr>
    </w:p>
    <w:p w14:paraId="07B15C69" w14:textId="31687DFA" w:rsidR="00710E9A" w:rsidRDefault="00710E9A" w:rsidP="00710E9A">
      <w:r>
        <w:t>Info : Gaëtane Saucier Nadeau</w:t>
      </w:r>
    </w:p>
    <w:p w14:paraId="10B5BADD" w14:textId="6EBA3D5D" w:rsidR="00710E9A" w:rsidRDefault="00710E9A" w:rsidP="00710E9A">
      <w:r>
        <w:t xml:space="preserve">Agente de développement culturelle et communautaire </w:t>
      </w:r>
    </w:p>
    <w:p w14:paraId="79D1129E" w14:textId="4194F98F" w:rsidR="00710E9A" w:rsidRDefault="00710E9A" w:rsidP="00710E9A">
      <w:r>
        <w:t>Haut-Madawaska.</w:t>
      </w:r>
    </w:p>
    <w:p w14:paraId="0B36BA8B" w14:textId="07A22F4C" w:rsidR="00710E9A" w:rsidRDefault="00710E9A" w:rsidP="00710E9A">
      <w:r>
        <w:t>506-992-6055</w:t>
      </w:r>
    </w:p>
    <w:p w14:paraId="52E1FD59" w14:textId="45AB9295" w:rsidR="00700CE8" w:rsidRDefault="003A67AB">
      <w:hyperlink r:id="rId5" w:history="1">
        <w:r w:rsidR="00710E9A" w:rsidRPr="00EA081A">
          <w:rPr>
            <w:rStyle w:val="Lienhypertexte"/>
          </w:rPr>
          <w:t>gaetanesauciernadeau@gmail.com</w:t>
        </w:r>
      </w:hyperlink>
      <w:r w:rsidR="00710E9A">
        <w:t xml:space="preserve"> </w:t>
      </w:r>
    </w:p>
    <w:sectPr w:rsidR="00700C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E8"/>
    <w:rsid w:val="003A67AB"/>
    <w:rsid w:val="00700CE8"/>
    <w:rsid w:val="0071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35D3"/>
  <w15:chartTrackingRefBased/>
  <w15:docId w15:val="{F7806244-5D38-401B-9B8B-B992266B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0E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etanesauciernadea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dc:description/>
  <cp:lastModifiedBy>Jessica Raymond</cp:lastModifiedBy>
  <cp:revision>2</cp:revision>
  <dcterms:created xsi:type="dcterms:W3CDTF">2020-01-29T12:33:00Z</dcterms:created>
  <dcterms:modified xsi:type="dcterms:W3CDTF">2020-01-29T12:33:00Z</dcterms:modified>
</cp:coreProperties>
</file>